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C042" w14:textId="77777777" w:rsidR="008079EA" w:rsidRDefault="00765B67">
      <w:pPr>
        <w:spacing w:before="77" w:line="255" w:lineRule="exact"/>
        <w:ind w:left="107"/>
        <w:rPr>
          <w:rFonts w:ascii="BentonSansCond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638C3247" wp14:editId="1471BCC4">
                <wp:simplePos x="0" y="0"/>
                <wp:positionH relativeFrom="page">
                  <wp:posOffset>6921500</wp:posOffset>
                </wp:positionH>
                <wp:positionV relativeFrom="page">
                  <wp:posOffset>2166620</wp:posOffset>
                </wp:positionV>
                <wp:extent cx="121920" cy="1219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364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B13C4" id="Rectangle 7" o:spid="_x0000_s1026" style="position:absolute;margin-left:545pt;margin-top:170.6pt;width:9.6pt;height:9.6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" filled="f" strokecolor="#636466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 wp14:anchorId="6A635F0D" wp14:editId="01426A3E">
                <wp:simplePos x="0" y="0"/>
                <wp:positionH relativeFrom="page">
                  <wp:posOffset>7482205</wp:posOffset>
                </wp:positionH>
                <wp:positionV relativeFrom="page">
                  <wp:posOffset>2166620</wp:posOffset>
                </wp:positionV>
                <wp:extent cx="121920" cy="1219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364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D145" id="Rectangle 6" o:spid="_x0000_s1026" style="position:absolute;margin-left:589.15pt;margin-top:170.6pt;width:9.6pt;height:9.6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" filled="f" strokecolor="#636466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6BF26AF1" wp14:editId="4DFD9603">
                <wp:simplePos x="0" y="0"/>
                <wp:positionH relativeFrom="page">
                  <wp:posOffset>8178800</wp:posOffset>
                </wp:positionH>
                <wp:positionV relativeFrom="page">
                  <wp:posOffset>2166620</wp:posOffset>
                </wp:positionV>
                <wp:extent cx="121920" cy="1219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364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9F907" id="Rectangle 5" o:spid="_x0000_s1026" style="position:absolute;margin-left:644pt;margin-top:170.6pt;width:9.6pt;height:9.6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" filled="f" strokecolor="#636466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1470DD37" wp14:editId="48E33E94">
                <wp:simplePos x="0" y="0"/>
                <wp:positionH relativeFrom="page">
                  <wp:posOffset>4893945</wp:posOffset>
                </wp:positionH>
                <wp:positionV relativeFrom="page">
                  <wp:posOffset>3665855</wp:posOffset>
                </wp:positionV>
                <wp:extent cx="121920" cy="1219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364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364B4" id="Rectangle 4" o:spid="_x0000_s1026" style="position:absolute;margin-left:385.35pt;margin-top:288.65pt;width:9.6pt;height:9.6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" filled="f" strokecolor="#636466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50E48510" wp14:editId="69D193B9">
                <wp:simplePos x="0" y="0"/>
                <wp:positionH relativeFrom="page">
                  <wp:posOffset>5291455</wp:posOffset>
                </wp:positionH>
                <wp:positionV relativeFrom="page">
                  <wp:posOffset>3665855</wp:posOffset>
                </wp:positionV>
                <wp:extent cx="121920" cy="1219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364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70AC" id="Rectangle 3" o:spid="_x0000_s1026" style="position:absolute;margin-left:416.65pt;margin-top:288.65pt;width:9.6pt;height:9.6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" filled="f" strokecolor="#636466" strokeweight=".25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281D030A" wp14:editId="7C0A6082">
            <wp:simplePos x="0" y="0"/>
            <wp:positionH relativeFrom="page">
              <wp:posOffset>8668987</wp:posOffset>
            </wp:positionH>
            <wp:positionV relativeFrom="paragraph">
              <wp:posOffset>59178</wp:posOffset>
            </wp:positionV>
            <wp:extent cx="932139" cy="3437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39" cy="34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ntonSansCond Regular"/>
          <w:color w:val="231F20"/>
        </w:rPr>
        <w:t>INDIANA UNIVERSITY</w:t>
      </w:r>
    </w:p>
    <w:p w14:paraId="3BC35DE6" w14:textId="77777777" w:rsidR="008079EA" w:rsidRDefault="00765B67">
      <w:pPr>
        <w:spacing w:line="375" w:lineRule="exact"/>
        <w:ind w:left="107"/>
        <w:rPr>
          <w:rFonts w:ascii="BentonSansCond Black"/>
          <w:b/>
          <w:sz w:val="32"/>
        </w:rPr>
      </w:pPr>
      <w:r>
        <w:rPr>
          <w:rFonts w:ascii="BentonSansCond Black"/>
          <w:b/>
          <w:color w:val="231F20"/>
          <w:sz w:val="32"/>
        </w:rPr>
        <w:t>Occupational Injury/Illness Report</w:t>
      </w:r>
    </w:p>
    <w:p w14:paraId="50F603B1" w14:textId="77777777" w:rsidR="008079EA" w:rsidRDefault="00765B67">
      <w:pPr>
        <w:pStyle w:val="BodyText"/>
        <w:spacing w:before="6"/>
        <w:rPr>
          <w:rFonts w:ascii="BentonSansCond Black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255F2D" wp14:editId="75C1163D">
                <wp:simplePos x="0" y="0"/>
                <wp:positionH relativeFrom="page">
                  <wp:posOffset>345440</wp:posOffset>
                </wp:positionH>
                <wp:positionV relativeFrom="paragraph">
                  <wp:posOffset>88265</wp:posOffset>
                </wp:positionV>
                <wp:extent cx="9368155" cy="6667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8155" cy="66675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F1AA6" w14:textId="77777777" w:rsidR="008079EA" w:rsidRDefault="008079EA">
                            <w:pPr>
                              <w:pStyle w:val="BodyText"/>
                              <w:spacing w:before="7"/>
                              <w:rPr>
                                <w:rFonts w:ascii="BentonSansCond Black"/>
                                <w:b/>
                                <w:sz w:val="20"/>
                              </w:rPr>
                            </w:pPr>
                          </w:p>
                          <w:p w14:paraId="262E08C8" w14:textId="41014D0E" w:rsidR="008079EA" w:rsidRDefault="00765B67">
                            <w:pPr>
                              <w:pStyle w:val="BodyText"/>
                              <w:spacing w:line="235" w:lineRule="auto"/>
                              <w:ind w:left="270" w:right="283"/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IMPORTANT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INFORMATION—PLEASE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READ BEFORE COMPLETING THIS FORM.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This form contains information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relating </w:t>
                            </w:r>
                            <w:r>
                              <w:rPr>
                                <w:color w:val="231F20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employee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health </w:t>
                            </w:r>
                            <w:r>
                              <w:rPr>
                                <w:color w:val="231F20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must </w:t>
                            </w:r>
                            <w:r>
                              <w:rPr>
                                <w:color w:val="231F20"/>
                              </w:rPr>
                              <w:t xml:space="preserve">be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used </w:t>
                            </w:r>
                            <w:r>
                              <w:rPr>
                                <w:color w:val="231F20"/>
                              </w:rPr>
                              <w:t xml:space="preserve">in 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manner that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protects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the confidentiality of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employees </w:t>
                            </w:r>
                            <w:r>
                              <w:rPr>
                                <w:color w:val="231F20"/>
                              </w:rPr>
                              <w:t xml:space="preserve">to the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extent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possible while </w:t>
                            </w:r>
                            <w:r>
                              <w:rPr>
                                <w:color w:val="231F20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information </w:t>
                            </w:r>
                            <w:r>
                              <w:rPr>
                                <w:color w:val="231F20"/>
                              </w:rPr>
                              <w:t xml:space="preserve">is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being used for occupational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safety </w:t>
                            </w:r>
                            <w:r>
                              <w:rPr>
                                <w:color w:val="231F20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health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purposes. </w:t>
                            </w:r>
                            <w:r>
                              <w:rPr>
                                <w:color w:val="231F20"/>
                              </w:rPr>
                              <w:t xml:space="preserve">Submit completed report to IU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Workers’ </w:t>
                            </w:r>
                            <w:r>
                              <w:rPr>
                                <w:color w:val="231F20"/>
                              </w:rPr>
                              <w:t xml:space="preserve">Compensation </w:t>
                            </w:r>
                            <w:r w:rsidR="00E7625D">
                              <w:rPr>
                                <w:color w:val="231F20"/>
                              </w:rPr>
                              <w:t>via Secure Share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E7625D">
                              <w:rPr>
                                <w:color w:val="231F20"/>
                              </w:rPr>
                              <w:t xml:space="preserve">to </w:t>
                            </w:r>
                            <w:hyperlink r:id="rId5" w:history="1">
                              <w:r w:rsidR="00E7625D" w:rsidRPr="00286712">
                                <w:rPr>
                                  <w:rStyle w:val="Hyperlink"/>
                                </w:rPr>
                                <w:t>workcomp@iu.edu</w:t>
                              </w:r>
                            </w:hyperlink>
                            <w:r w:rsidR="00E7625D">
                              <w:rPr>
                                <w:color w:val="231F20"/>
                              </w:rPr>
                              <w:t xml:space="preserve"> or </w:t>
                            </w:r>
                            <w:r>
                              <w:rPr>
                                <w:color w:val="231F20"/>
                              </w:rPr>
                              <w:t xml:space="preserve">by fax to (812) 855-2720.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Type </w:t>
                            </w:r>
                            <w:r>
                              <w:rPr>
                                <w:color w:val="231F20"/>
                              </w:rPr>
                              <w:t>or print all information legibly.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5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2pt;margin-top:6.95pt;width:737.65pt;height:5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" fillcolor="#f1f2f2" stroked="f">
                <v:textbox inset="0,0,0,0">
                  <w:txbxContent>
                    <w:p w14:paraId="0B7F1AA6" w14:textId="77777777" w:rsidR="008079EA" w:rsidRDefault="008079EA">
                      <w:pPr>
                        <w:pStyle w:val="BodyText"/>
                        <w:spacing w:before="7"/>
                        <w:rPr>
                          <w:rFonts w:ascii="BentonSansCond Black"/>
                          <w:b/>
                          <w:sz w:val="20"/>
                        </w:rPr>
                      </w:pPr>
                    </w:p>
                    <w:p w14:paraId="262E08C8" w14:textId="41014D0E" w:rsidR="008079EA" w:rsidRDefault="00765B67">
                      <w:pPr>
                        <w:pStyle w:val="BodyText"/>
                        <w:spacing w:line="235" w:lineRule="auto"/>
                        <w:ind w:left="270" w:right="283"/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IMPORTANT 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INFORMATION—PLEASE 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READ BEFORE COMPLETING THIS FORM.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This form contains information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relating </w:t>
                      </w:r>
                      <w:r>
                        <w:rPr>
                          <w:color w:val="231F20"/>
                        </w:rPr>
                        <w:t xml:space="preserve">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employee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health </w:t>
                      </w:r>
                      <w:r>
                        <w:rPr>
                          <w:color w:val="231F20"/>
                        </w:rPr>
                        <w:t xml:space="preserve">and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must </w:t>
                      </w:r>
                      <w:r>
                        <w:rPr>
                          <w:color w:val="231F20"/>
                        </w:rPr>
                        <w:t xml:space="preserve">be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used </w:t>
                      </w:r>
                      <w:r>
                        <w:rPr>
                          <w:color w:val="231F20"/>
                        </w:rPr>
                        <w:t xml:space="preserve">in a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manner that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protects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the confidentiality of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employees </w:t>
                      </w:r>
                      <w:r>
                        <w:rPr>
                          <w:color w:val="231F20"/>
                        </w:rPr>
                        <w:t xml:space="preserve">to the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extent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possible while </w:t>
                      </w:r>
                      <w:r>
                        <w:rPr>
                          <w:color w:val="231F20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information </w:t>
                      </w:r>
                      <w:r>
                        <w:rPr>
                          <w:color w:val="231F20"/>
                        </w:rPr>
                        <w:t xml:space="preserve">is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being used for occupational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safety </w:t>
                      </w:r>
                      <w:r>
                        <w:rPr>
                          <w:color w:val="231F20"/>
                        </w:rPr>
                        <w:t xml:space="preserve">and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health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purposes. </w:t>
                      </w:r>
                      <w:r>
                        <w:rPr>
                          <w:color w:val="231F20"/>
                        </w:rPr>
                        <w:t xml:space="preserve">Submit completed report to IU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Workers’ </w:t>
                      </w:r>
                      <w:r>
                        <w:rPr>
                          <w:color w:val="231F20"/>
                        </w:rPr>
                        <w:t xml:space="preserve">Compensation </w:t>
                      </w:r>
                      <w:r w:rsidR="00E7625D">
                        <w:rPr>
                          <w:color w:val="231F20"/>
                        </w:rPr>
                        <w:t>via Secure Share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="00E7625D">
                        <w:rPr>
                          <w:color w:val="231F20"/>
                        </w:rPr>
                        <w:t xml:space="preserve">to </w:t>
                      </w:r>
                      <w:hyperlink r:id="rId6" w:history="1">
                        <w:r w:rsidR="00E7625D" w:rsidRPr="00286712">
                          <w:rPr>
                            <w:rStyle w:val="Hyperlink"/>
                          </w:rPr>
                          <w:t>workcomp@iu.edu</w:t>
                        </w:r>
                      </w:hyperlink>
                      <w:r w:rsidR="00E7625D">
                        <w:rPr>
                          <w:color w:val="231F20"/>
                        </w:rPr>
                        <w:t xml:space="preserve"> or </w:t>
                      </w:r>
                      <w:r>
                        <w:rPr>
                          <w:color w:val="231F20"/>
                        </w:rPr>
                        <w:t xml:space="preserve">by fax to (812) 855-2720.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Type </w:t>
                      </w:r>
                      <w:r>
                        <w:rPr>
                          <w:color w:val="231F20"/>
                        </w:rPr>
                        <w:t>or print all information legibly.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F86D8D" w14:textId="77777777" w:rsidR="008079EA" w:rsidRDefault="008079EA">
      <w:pPr>
        <w:pStyle w:val="BodyText"/>
        <w:spacing w:before="3"/>
        <w:rPr>
          <w:rFonts w:ascii="BentonSansCond Black"/>
          <w:b/>
        </w:rPr>
      </w:pPr>
    </w:p>
    <w:tbl>
      <w:tblPr>
        <w:tblW w:w="0" w:type="auto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595"/>
        <w:gridCol w:w="146"/>
        <w:gridCol w:w="1651"/>
        <w:gridCol w:w="1293"/>
        <w:gridCol w:w="740"/>
        <w:gridCol w:w="3714"/>
      </w:tblGrid>
      <w:tr w:rsidR="008079EA" w14:paraId="4586BA22" w14:textId="77777777">
        <w:trPr>
          <w:trHeight w:val="340"/>
        </w:trPr>
        <w:tc>
          <w:tcPr>
            <w:tcW w:w="14734" w:type="dxa"/>
            <w:gridSpan w:val="7"/>
            <w:shd w:val="clear" w:color="auto" w:fill="636466"/>
          </w:tcPr>
          <w:p w14:paraId="3D8F824E" w14:textId="77777777" w:rsidR="008079EA" w:rsidRDefault="00765B67">
            <w:pPr>
              <w:pStyle w:val="TableParagraph"/>
              <w:spacing w:before="71"/>
              <w:rPr>
                <w:rFonts w:ascii="BentonSans Regular" w:hAnsi="BentonSans Regular"/>
                <w:sz w:val="18"/>
              </w:rPr>
            </w:pPr>
            <w:r>
              <w:rPr>
                <w:rFonts w:ascii="BentonSans Regular" w:hAnsi="BentonSans Regular"/>
                <w:b/>
                <w:color w:val="FFFFFF"/>
                <w:sz w:val="18"/>
              </w:rPr>
              <w:t>SECTION 1</w:t>
            </w:r>
            <w:r>
              <w:rPr>
                <w:rFonts w:ascii="BentonSans Regular" w:hAnsi="BentonSans Regular"/>
                <w:color w:val="FFFFFF"/>
                <w:sz w:val="18"/>
              </w:rPr>
              <w:t>—Employee Information</w:t>
            </w:r>
          </w:p>
        </w:tc>
      </w:tr>
      <w:tr w:rsidR="008079EA" w14:paraId="7837D723" w14:textId="77777777">
        <w:trPr>
          <w:trHeight w:val="437"/>
        </w:trPr>
        <w:tc>
          <w:tcPr>
            <w:tcW w:w="7336" w:type="dxa"/>
            <w:gridSpan w:val="3"/>
            <w:tcBorders>
              <w:bottom w:val="single" w:sz="2" w:space="0" w:color="231F20"/>
              <w:right w:val="single" w:sz="2" w:space="0" w:color="231F20"/>
            </w:tcBorders>
          </w:tcPr>
          <w:p w14:paraId="5C9F9559" w14:textId="77777777" w:rsidR="008079EA" w:rsidRDefault="00765B67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Employee Name:</w:t>
            </w:r>
          </w:p>
        </w:tc>
        <w:tc>
          <w:tcPr>
            <w:tcW w:w="3684" w:type="dxa"/>
            <w:gridSpan w:val="3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1315FDB" w14:textId="77777777" w:rsidR="008079EA" w:rsidRDefault="00765B67">
            <w:pPr>
              <w:pStyle w:val="TableParagraph"/>
              <w:spacing w:before="118"/>
              <w:ind w:left="8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Employee 10-Digit ID:</w:t>
            </w:r>
          </w:p>
        </w:tc>
        <w:tc>
          <w:tcPr>
            <w:tcW w:w="3714" w:type="dxa"/>
            <w:tcBorders>
              <w:left w:val="single" w:sz="2" w:space="0" w:color="231F20"/>
              <w:bottom w:val="single" w:sz="2" w:space="0" w:color="231F20"/>
            </w:tcBorders>
          </w:tcPr>
          <w:p w14:paraId="0E373D50" w14:textId="77777777" w:rsidR="008079EA" w:rsidRDefault="00765B67">
            <w:pPr>
              <w:pStyle w:val="TableParagraph"/>
              <w:spacing w:before="118"/>
              <w:ind w:left="8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Date of Birth:</w:t>
            </w:r>
          </w:p>
        </w:tc>
      </w:tr>
      <w:tr w:rsidR="008079EA" w14:paraId="0C6DF52A" w14:textId="77777777">
        <w:trPr>
          <w:trHeight w:val="445"/>
        </w:trPr>
        <w:tc>
          <w:tcPr>
            <w:tcW w:w="359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4558F2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Campus:</w:t>
            </w:r>
          </w:p>
        </w:tc>
        <w:tc>
          <w:tcPr>
            <w:tcW w:w="539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71FFE0" w14:textId="77777777" w:rsidR="008079EA" w:rsidRDefault="00765B67">
            <w:pPr>
              <w:pStyle w:val="TableParagraph"/>
              <w:ind w:left="8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Department:</w:t>
            </w:r>
          </w:p>
        </w:tc>
        <w:tc>
          <w:tcPr>
            <w:tcW w:w="1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2C72048D" w14:textId="77777777" w:rsidR="008079EA" w:rsidRDefault="00765B67">
            <w:pPr>
              <w:pStyle w:val="TableParagraph"/>
              <w:ind w:left="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Pay Frequency:</w:t>
            </w:r>
          </w:p>
        </w:tc>
        <w:tc>
          <w:tcPr>
            <w:tcW w:w="44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2D255656" w14:textId="77777777" w:rsidR="008079EA" w:rsidRDefault="00765B67">
            <w:pPr>
              <w:pStyle w:val="TableParagraph"/>
              <w:tabs>
                <w:tab w:val="left" w:pos="1244"/>
                <w:tab w:val="left" w:pos="2317"/>
              </w:tabs>
              <w:spacing w:before="134"/>
              <w:ind w:left="338"/>
              <w:rPr>
                <w:rFonts w:ascii="BentonSans Regular"/>
                <w:sz w:val="16"/>
              </w:rPr>
            </w:pPr>
            <w:r>
              <w:rPr>
                <w:rFonts w:ascii="BentonSans Regular"/>
                <w:color w:val="231F20"/>
                <w:sz w:val="16"/>
              </w:rPr>
              <w:t>Hourly</w:t>
            </w:r>
            <w:r>
              <w:rPr>
                <w:rFonts w:ascii="BentonSans Regular"/>
                <w:color w:val="231F20"/>
                <w:sz w:val="16"/>
              </w:rPr>
              <w:tab/>
            </w:r>
            <w:r>
              <w:rPr>
                <w:rFonts w:ascii="BentonSans Regular"/>
                <w:color w:val="231F20"/>
                <w:spacing w:val="-3"/>
                <w:sz w:val="16"/>
              </w:rPr>
              <w:t>Bi-Weekly</w:t>
            </w:r>
            <w:r>
              <w:rPr>
                <w:rFonts w:ascii="BentonSans Regular"/>
                <w:color w:val="231F20"/>
                <w:spacing w:val="-3"/>
                <w:sz w:val="16"/>
              </w:rPr>
              <w:tab/>
            </w:r>
            <w:r>
              <w:rPr>
                <w:rFonts w:ascii="BentonSans Regular"/>
                <w:color w:val="231F20"/>
                <w:sz w:val="16"/>
              </w:rPr>
              <w:t>Monthly</w:t>
            </w:r>
          </w:p>
        </w:tc>
      </w:tr>
      <w:tr w:rsidR="008079EA" w14:paraId="007D8401" w14:textId="77777777">
        <w:trPr>
          <w:trHeight w:val="445"/>
        </w:trPr>
        <w:tc>
          <w:tcPr>
            <w:tcW w:w="14734" w:type="dxa"/>
            <w:gridSpan w:val="7"/>
            <w:tcBorders>
              <w:top w:val="single" w:sz="2" w:space="0" w:color="231F20"/>
              <w:bottom w:val="single" w:sz="2" w:space="0" w:color="231F20"/>
            </w:tcBorders>
          </w:tcPr>
          <w:p w14:paraId="71631084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Employee’s Regular Work Schedule </w:t>
            </w:r>
            <w:r>
              <w:rPr>
                <w:rFonts w:ascii="BentonSans Regular" w:hAnsi="BentonSans Regular"/>
                <w:color w:val="231F20"/>
                <w:w w:val="105"/>
                <w:sz w:val="16"/>
              </w:rPr>
              <w:t>(e.g. 8 a.m. -5 p.m., M-F)</w:t>
            </w:r>
            <w:r>
              <w:rPr>
                <w:color w:val="231F20"/>
                <w:w w:val="105"/>
                <w:sz w:val="16"/>
              </w:rPr>
              <w:t>:</w:t>
            </w:r>
          </w:p>
        </w:tc>
      </w:tr>
      <w:tr w:rsidR="008079EA" w14:paraId="25D50D16" w14:textId="77777777">
        <w:trPr>
          <w:trHeight w:val="445"/>
        </w:trPr>
        <w:tc>
          <w:tcPr>
            <w:tcW w:w="7190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A3DCB24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Home Phone:</w:t>
            </w:r>
          </w:p>
        </w:tc>
        <w:tc>
          <w:tcPr>
            <w:tcW w:w="754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FA7076F" w14:textId="77777777" w:rsidR="008079EA" w:rsidRDefault="00765B67">
            <w:pPr>
              <w:pStyle w:val="TableParagraph"/>
              <w:ind w:left="8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Office Phone:</w:t>
            </w:r>
          </w:p>
        </w:tc>
      </w:tr>
      <w:tr w:rsidR="008079EA" w14:paraId="6519EF70" w14:textId="77777777">
        <w:trPr>
          <w:trHeight w:val="437"/>
        </w:trPr>
        <w:tc>
          <w:tcPr>
            <w:tcW w:w="7190" w:type="dxa"/>
            <w:gridSpan w:val="2"/>
            <w:tcBorders>
              <w:top w:val="single" w:sz="2" w:space="0" w:color="231F20"/>
              <w:right w:val="single" w:sz="2" w:space="0" w:color="231F20"/>
            </w:tcBorders>
          </w:tcPr>
          <w:p w14:paraId="7963BDB6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Supervisor’s Name:</w:t>
            </w:r>
          </w:p>
        </w:tc>
        <w:tc>
          <w:tcPr>
            <w:tcW w:w="7544" w:type="dxa"/>
            <w:gridSpan w:val="5"/>
            <w:tcBorders>
              <w:top w:val="single" w:sz="2" w:space="0" w:color="231F20"/>
              <w:left w:val="single" w:sz="2" w:space="0" w:color="231F20"/>
            </w:tcBorders>
          </w:tcPr>
          <w:p w14:paraId="0271DC38" w14:textId="77777777" w:rsidR="008079EA" w:rsidRDefault="00765B67">
            <w:pPr>
              <w:pStyle w:val="TableParagraph"/>
              <w:ind w:left="8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Supervisor’s Email:</w:t>
            </w:r>
          </w:p>
        </w:tc>
      </w:tr>
    </w:tbl>
    <w:p w14:paraId="2F038424" w14:textId="77777777" w:rsidR="008079EA" w:rsidRDefault="008079EA">
      <w:pPr>
        <w:pStyle w:val="BodyText"/>
        <w:spacing w:before="4"/>
        <w:rPr>
          <w:rFonts w:ascii="BentonSansCond Black"/>
          <w:b/>
          <w:sz w:val="14"/>
        </w:rPr>
      </w:pPr>
    </w:p>
    <w:tbl>
      <w:tblPr>
        <w:tblW w:w="0" w:type="auto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2299"/>
        <w:gridCol w:w="1259"/>
        <w:gridCol w:w="6283"/>
      </w:tblGrid>
      <w:tr w:rsidR="008079EA" w14:paraId="231E9FD9" w14:textId="77777777">
        <w:trPr>
          <w:trHeight w:val="340"/>
        </w:trPr>
        <w:tc>
          <w:tcPr>
            <w:tcW w:w="14732" w:type="dxa"/>
            <w:gridSpan w:val="4"/>
            <w:shd w:val="clear" w:color="auto" w:fill="636466"/>
          </w:tcPr>
          <w:p w14:paraId="34F12B80" w14:textId="77777777" w:rsidR="008079EA" w:rsidRDefault="00765B67">
            <w:pPr>
              <w:pStyle w:val="TableParagraph"/>
              <w:spacing w:before="71"/>
              <w:rPr>
                <w:rFonts w:ascii="BentonSans Regular" w:hAnsi="BentonSans Regular"/>
                <w:sz w:val="18"/>
              </w:rPr>
            </w:pPr>
            <w:r>
              <w:rPr>
                <w:rFonts w:ascii="BentonSans Regular" w:hAnsi="BentonSans Regular"/>
                <w:b/>
                <w:color w:val="FFFFFF"/>
                <w:sz w:val="18"/>
              </w:rPr>
              <w:t>SECTION 2</w:t>
            </w:r>
            <w:r>
              <w:rPr>
                <w:rFonts w:ascii="BentonSans Regular" w:hAnsi="BentonSans Regular"/>
                <w:color w:val="FFFFFF"/>
                <w:sz w:val="18"/>
              </w:rPr>
              <w:t>—Injury Information</w:t>
            </w:r>
          </w:p>
        </w:tc>
      </w:tr>
      <w:tr w:rsidR="008079EA" w14:paraId="6FD0A1E7" w14:textId="77777777">
        <w:trPr>
          <w:trHeight w:val="437"/>
        </w:trPr>
        <w:tc>
          <w:tcPr>
            <w:tcW w:w="4891" w:type="dxa"/>
            <w:tcBorders>
              <w:bottom w:val="single" w:sz="2" w:space="0" w:color="231F20"/>
              <w:right w:val="single" w:sz="2" w:space="0" w:color="231F20"/>
            </w:tcBorders>
          </w:tcPr>
          <w:p w14:paraId="68E71335" w14:textId="77777777" w:rsidR="008079EA" w:rsidRDefault="00765B67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Date of Accident:</w:t>
            </w:r>
          </w:p>
        </w:tc>
        <w:tc>
          <w:tcPr>
            <w:tcW w:w="2299" w:type="dxa"/>
            <w:tcBorders>
              <w:left w:val="single" w:sz="2" w:space="0" w:color="231F20"/>
              <w:bottom w:val="single" w:sz="2" w:space="0" w:color="231F20"/>
              <w:right w:val="nil"/>
            </w:tcBorders>
          </w:tcPr>
          <w:p w14:paraId="03D8CE1F" w14:textId="77777777" w:rsidR="008079EA" w:rsidRDefault="00765B67">
            <w:pPr>
              <w:pStyle w:val="TableParagraph"/>
              <w:spacing w:before="118"/>
              <w:ind w:left="8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Time of Accident:</w:t>
            </w:r>
          </w:p>
        </w:tc>
        <w:tc>
          <w:tcPr>
            <w:tcW w:w="1259" w:type="dxa"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 w14:paraId="2F682406" w14:textId="77777777" w:rsidR="008079EA" w:rsidRDefault="00765B67">
            <w:pPr>
              <w:pStyle w:val="TableParagraph"/>
              <w:tabs>
                <w:tab w:val="left" w:pos="833"/>
              </w:tabs>
              <w:spacing w:before="127"/>
              <w:ind w:left="203"/>
              <w:rPr>
                <w:rFonts w:ascii="BentonSans Regular"/>
                <w:sz w:val="16"/>
              </w:rPr>
            </w:pPr>
            <w:r>
              <w:rPr>
                <w:rFonts w:ascii="BentonSans Regular"/>
                <w:color w:val="231F20"/>
                <w:spacing w:val="-3"/>
                <w:sz w:val="16"/>
              </w:rPr>
              <w:t>AM</w:t>
            </w:r>
            <w:r>
              <w:rPr>
                <w:rFonts w:ascii="BentonSans Regular"/>
                <w:color w:val="231F20"/>
                <w:spacing w:val="-3"/>
                <w:sz w:val="16"/>
              </w:rPr>
              <w:tab/>
            </w:r>
            <w:r>
              <w:rPr>
                <w:rFonts w:ascii="BentonSans Regular"/>
                <w:color w:val="231F20"/>
                <w:sz w:val="16"/>
              </w:rPr>
              <w:t>PM</w:t>
            </w:r>
          </w:p>
        </w:tc>
        <w:tc>
          <w:tcPr>
            <w:tcW w:w="6283" w:type="dxa"/>
            <w:tcBorders>
              <w:left w:val="single" w:sz="2" w:space="0" w:color="231F20"/>
              <w:bottom w:val="single" w:sz="2" w:space="0" w:color="231F20"/>
            </w:tcBorders>
          </w:tcPr>
          <w:p w14:paraId="493ACCD3" w14:textId="77777777" w:rsidR="008079EA" w:rsidRDefault="00765B67">
            <w:pPr>
              <w:pStyle w:val="TableParagraph"/>
              <w:spacing w:before="118"/>
              <w:ind w:left="8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Date Reported to Supervisor:</w:t>
            </w:r>
          </w:p>
        </w:tc>
      </w:tr>
      <w:tr w:rsidR="008079EA" w14:paraId="7978344E" w14:textId="77777777">
        <w:trPr>
          <w:trHeight w:val="445"/>
        </w:trPr>
        <w:tc>
          <w:tcPr>
            <w:tcW w:w="14732" w:type="dxa"/>
            <w:gridSpan w:val="4"/>
            <w:tcBorders>
              <w:top w:val="single" w:sz="2" w:space="0" w:color="231F20"/>
              <w:bottom w:val="single" w:sz="2" w:space="0" w:color="231F20"/>
            </w:tcBorders>
          </w:tcPr>
          <w:p w14:paraId="31E0004C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Exact Place of Accident:</w:t>
            </w:r>
          </w:p>
        </w:tc>
      </w:tr>
      <w:tr w:rsidR="008079EA" w14:paraId="04D93C83" w14:textId="77777777">
        <w:trPr>
          <w:trHeight w:val="445"/>
        </w:trPr>
        <w:tc>
          <w:tcPr>
            <w:tcW w:w="14732" w:type="dxa"/>
            <w:gridSpan w:val="4"/>
            <w:tcBorders>
              <w:top w:val="single" w:sz="2" w:space="0" w:color="231F20"/>
              <w:bottom w:val="single" w:sz="2" w:space="0" w:color="231F20"/>
            </w:tcBorders>
          </w:tcPr>
          <w:p w14:paraId="137B863B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Cause of Injury </w:t>
            </w:r>
            <w:r>
              <w:rPr>
                <w:rFonts w:ascii="BentonSans Regular"/>
                <w:color w:val="231F20"/>
                <w:sz w:val="16"/>
              </w:rPr>
              <w:t>(e.g. trip and fall, lifting a box, etc.)</w:t>
            </w:r>
            <w:r>
              <w:rPr>
                <w:color w:val="231F20"/>
                <w:sz w:val="16"/>
              </w:rPr>
              <w:t>:</w:t>
            </w:r>
          </w:p>
        </w:tc>
      </w:tr>
      <w:tr w:rsidR="008079EA" w14:paraId="33711B91" w14:textId="77777777">
        <w:trPr>
          <w:trHeight w:val="445"/>
        </w:trPr>
        <w:tc>
          <w:tcPr>
            <w:tcW w:w="14732" w:type="dxa"/>
            <w:gridSpan w:val="4"/>
            <w:tcBorders>
              <w:top w:val="single" w:sz="2" w:space="0" w:color="231F20"/>
              <w:bottom w:val="single" w:sz="2" w:space="0" w:color="231F20"/>
            </w:tcBorders>
          </w:tcPr>
          <w:p w14:paraId="1CF30E1C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Nature and Extent of Injury </w:t>
            </w:r>
            <w:r>
              <w:rPr>
                <w:rFonts w:ascii="BentonSans Regular"/>
                <w:color w:val="231F20"/>
                <w:sz w:val="16"/>
              </w:rPr>
              <w:t>(e.g. sprain, laceration, etc.)</w:t>
            </w:r>
            <w:r>
              <w:rPr>
                <w:color w:val="231F20"/>
                <w:sz w:val="16"/>
              </w:rPr>
              <w:t>:</w:t>
            </w:r>
          </w:p>
        </w:tc>
      </w:tr>
      <w:tr w:rsidR="008079EA" w14:paraId="2359E5A2" w14:textId="77777777">
        <w:trPr>
          <w:trHeight w:val="445"/>
        </w:trPr>
        <w:tc>
          <w:tcPr>
            <w:tcW w:w="14732" w:type="dxa"/>
            <w:gridSpan w:val="4"/>
            <w:tcBorders>
              <w:top w:val="single" w:sz="2" w:space="0" w:color="231F20"/>
              <w:bottom w:val="single" w:sz="2" w:space="0" w:color="231F20"/>
            </w:tcBorders>
          </w:tcPr>
          <w:p w14:paraId="153B69E3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Injured Body Part </w:t>
            </w:r>
            <w:r>
              <w:rPr>
                <w:rFonts w:ascii="BentonSans Regular"/>
                <w:color w:val="231F20"/>
                <w:w w:val="105"/>
                <w:sz w:val="16"/>
              </w:rPr>
              <w:t>(e.g. left hand, lower back, etc.)</w:t>
            </w:r>
            <w:r>
              <w:rPr>
                <w:color w:val="231F20"/>
                <w:w w:val="105"/>
                <w:sz w:val="16"/>
              </w:rPr>
              <w:t>:</w:t>
            </w:r>
          </w:p>
        </w:tc>
      </w:tr>
      <w:tr w:rsidR="008079EA" w14:paraId="7437EE69" w14:textId="77777777">
        <w:trPr>
          <w:trHeight w:val="1075"/>
        </w:trPr>
        <w:tc>
          <w:tcPr>
            <w:tcW w:w="14732" w:type="dxa"/>
            <w:gridSpan w:val="4"/>
            <w:tcBorders>
              <w:top w:val="single" w:sz="2" w:space="0" w:color="231F20"/>
              <w:bottom w:val="single" w:sz="2" w:space="0" w:color="231F20"/>
            </w:tcBorders>
          </w:tcPr>
          <w:p w14:paraId="4ACB4C38" w14:textId="77777777" w:rsidR="008079EA" w:rsidRDefault="00765B67">
            <w:pPr>
              <w:pStyle w:val="TableParagraph"/>
              <w:spacing w:before="17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Narrative Description of Incident and Injury:</w:t>
            </w:r>
          </w:p>
        </w:tc>
      </w:tr>
      <w:tr w:rsidR="008079EA" w14:paraId="40F2CD44" w14:textId="77777777">
        <w:trPr>
          <w:trHeight w:val="445"/>
        </w:trPr>
        <w:tc>
          <w:tcPr>
            <w:tcW w:w="7190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C22BD5" w14:textId="77777777" w:rsidR="008079EA" w:rsidRDefault="00765B6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Treated by </w:t>
            </w:r>
            <w:r>
              <w:rPr>
                <w:rFonts w:ascii="BentonSans Regular"/>
                <w:color w:val="231F20"/>
                <w:w w:val="105"/>
                <w:sz w:val="16"/>
              </w:rPr>
              <w:t>(Doctor Name)</w:t>
            </w:r>
            <w:r>
              <w:rPr>
                <w:color w:val="231F20"/>
                <w:w w:val="105"/>
                <w:sz w:val="16"/>
              </w:rPr>
              <w:t>:</w:t>
            </w:r>
          </w:p>
        </w:tc>
        <w:tc>
          <w:tcPr>
            <w:tcW w:w="754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4183D41" w14:textId="77777777" w:rsidR="008079EA" w:rsidRDefault="00765B67">
            <w:pPr>
              <w:pStyle w:val="TableParagraph"/>
              <w:ind w:left="8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Treated at </w:t>
            </w:r>
            <w:r>
              <w:rPr>
                <w:rFonts w:ascii="BentonSans Regular"/>
                <w:color w:val="231F20"/>
                <w:w w:val="105"/>
                <w:sz w:val="16"/>
              </w:rPr>
              <w:t>(Hospital/Clinic Name)</w:t>
            </w:r>
            <w:r>
              <w:rPr>
                <w:color w:val="231F20"/>
                <w:w w:val="105"/>
                <w:sz w:val="16"/>
              </w:rPr>
              <w:t>:</w:t>
            </w:r>
          </w:p>
        </w:tc>
      </w:tr>
      <w:tr w:rsidR="008079EA" w14:paraId="10180742" w14:textId="77777777">
        <w:trPr>
          <w:trHeight w:val="437"/>
        </w:trPr>
        <w:tc>
          <w:tcPr>
            <w:tcW w:w="14732" w:type="dxa"/>
            <w:gridSpan w:val="4"/>
            <w:tcBorders>
              <w:top w:val="single" w:sz="2" w:space="0" w:color="231F20"/>
            </w:tcBorders>
          </w:tcPr>
          <w:p w14:paraId="3DB97DB3" w14:textId="77777777" w:rsidR="008079EA" w:rsidRDefault="00765B67"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Witnesses, If Any:</w:t>
            </w:r>
          </w:p>
        </w:tc>
      </w:tr>
    </w:tbl>
    <w:p w14:paraId="04DB308B" w14:textId="77777777" w:rsidR="008079EA" w:rsidRDefault="008079EA">
      <w:pPr>
        <w:pStyle w:val="BodyText"/>
        <w:spacing w:after="1"/>
        <w:rPr>
          <w:rFonts w:ascii="BentonSansCond Black"/>
          <w:b/>
          <w:sz w:val="14"/>
        </w:rPr>
      </w:pPr>
    </w:p>
    <w:tbl>
      <w:tblPr>
        <w:tblW w:w="0" w:type="auto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3"/>
      </w:tblGrid>
      <w:tr w:rsidR="008079EA" w14:paraId="62940165" w14:textId="77777777">
        <w:trPr>
          <w:trHeight w:val="340"/>
        </w:trPr>
        <w:tc>
          <w:tcPr>
            <w:tcW w:w="14733" w:type="dxa"/>
            <w:shd w:val="clear" w:color="auto" w:fill="636466"/>
          </w:tcPr>
          <w:p w14:paraId="67E1F57F" w14:textId="77777777" w:rsidR="008079EA" w:rsidRDefault="00765B67">
            <w:pPr>
              <w:pStyle w:val="TableParagraph"/>
              <w:spacing w:before="71"/>
              <w:rPr>
                <w:rFonts w:ascii="BentonSans Regular" w:hAnsi="BentonSans Regular"/>
                <w:sz w:val="18"/>
              </w:rPr>
            </w:pPr>
            <w:r>
              <w:rPr>
                <w:rFonts w:ascii="BentonSans Regular" w:hAnsi="BentonSans Regular"/>
                <w:b/>
                <w:color w:val="FFFFFF"/>
                <w:sz w:val="18"/>
              </w:rPr>
              <w:t>SECTION 3</w:t>
            </w:r>
            <w:r>
              <w:rPr>
                <w:rFonts w:ascii="BentonSans Regular" w:hAnsi="BentonSans Regular"/>
                <w:color w:val="FFFFFF"/>
                <w:sz w:val="18"/>
              </w:rPr>
              <w:t>—Signatures</w:t>
            </w:r>
          </w:p>
        </w:tc>
      </w:tr>
      <w:tr w:rsidR="008079EA" w14:paraId="53792CCE" w14:textId="77777777">
        <w:trPr>
          <w:trHeight w:val="527"/>
        </w:trPr>
        <w:tc>
          <w:tcPr>
            <w:tcW w:w="14733" w:type="dxa"/>
            <w:tcBorders>
              <w:bottom w:val="single" w:sz="2" w:space="0" w:color="231F20"/>
            </w:tcBorders>
          </w:tcPr>
          <w:p w14:paraId="63066DFC" w14:textId="77777777" w:rsidR="008079EA" w:rsidRDefault="008079EA">
            <w:pPr>
              <w:pStyle w:val="TableParagraph"/>
              <w:spacing w:before="1"/>
              <w:ind w:left="0"/>
              <w:rPr>
                <w:rFonts w:ascii="BentonSansCond Black"/>
                <w:b/>
                <w:sz w:val="24"/>
              </w:rPr>
            </w:pPr>
          </w:p>
          <w:p w14:paraId="08B644C7" w14:textId="77777777" w:rsidR="008079EA" w:rsidRDefault="00765B67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Employee’s Signature:</w:t>
            </w:r>
          </w:p>
        </w:tc>
      </w:tr>
      <w:tr w:rsidR="008079EA" w14:paraId="4B7A115E" w14:textId="77777777">
        <w:trPr>
          <w:trHeight w:val="527"/>
        </w:trPr>
        <w:tc>
          <w:tcPr>
            <w:tcW w:w="14733" w:type="dxa"/>
            <w:tcBorders>
              <w:top w:val="single" w:sz="2" w:space="0" w:color="231F20"/>
            </w:tcBorders>
          </w:tcPr>
          <w:p w14:paraId="6AB8C29C" w14:textId="77777777" w:rsidR="008079EA" w:rsidRDefault="008079EA">
            <w:pPr>
              <w:pStyle w:val="TableParagraph"/>
              <w:spacing w:before="9"/>
              <w:ind w:left="0"/>
              <w:rPr>
                <w:rFonts w:ascii="BentonSansCond Black"/>
                <w:b/>
                <w:sz w:val="24"/>
              </w:rPr>
            </w:pPr>
          </w:p>
          <w:p w14:paraId="4D0ECA77" w14:textId="77777777" w:rsidR="008079EA" w:rsidRDefault="00765B67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Supervisor’s Signature:</w:t>
            </w:r>
          </w:p>
        </w:tc>
      </w:tr>
    </w:tbl>
    <w:p w14:paraId="24F930B2" w14:textId="77777777" w:rsidR="008079EA" w:rsidRDefault="008079EA">
      <w:pPr>
        <w:pStyle w:val="BodyText"/>
        <w:spacing w:before="3"/>
        <w:rPr>
          <w:rFonts w:ascii="BentonSansCond Black"/>
          <w:b/>
          <w:sz w:val="17"/>
        </w:rPr>
      </w:pPr>
    </w:p>
    <w:p w14:paraId="06CDE593" w14:textId="77777777" w:rsidR="008079EA" w:rsidRDefault="00765B67">
      <w:pPr>
        <w:tabs>
          <w:tab w:val="left" w:pos="14044"/>
        </w:tabs>
        <w:spacing w:before="103"/>
        <w:ind w:left="107"/>
        <w:rPr>
          <w:color w:val="231F20"/>
          <w:sz w:val="12"/>
        </w:rPr>
      </w:pPr>
      <w:r>
        <w:rPr>
          <w:color w:val="231F20"/>
          <w:spacing w:val="-4"/>
          <w:sz w:val="12"/>
        </w:rPr>
        <w:t xml:space="preserve">PAGE </w:t>
      </w:r>
      <w:r>
        <w:rPr>
          <w:color w:val="231F20"/>
          <w:sz w:val="12"/>
        </w:rPr>
        <w:t>1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1</w:t>
      </w:r>
      <w:r>
        <w:rPr>
          <w:color w:val="231F20"/>
          <w:sz w:val="12"/>
        </w:rPr>
        <w:tab/>
        <w:t>IUHR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08/2019</w:t>
      </w:r>
    </w:p>
    <w:p w14:paraId="23ECE1C4" w14:textId="77777777" w:rsidR="00765B67" w:rsidRDefault="00765B67">
      <w:pPr>
        <w:tabs>
          <w:tab w:val="left" w:pos="14044"/>
        </w:tabs>
        <w:spacing w:before="103"/>
        <w:ind w:left="107"/>
        <w:rPr>
          <w:sz w:val="12"/>
        </w:rPr>
      </w:pPr>
    </w:p>
    <w:p w14:paraId="519DD9DE" w14:textId="77777777" w:rsidR="00765B67" w:rsidRDefault="00765B67" w:rsidP="00765B67">
      <w:pPr>
        <w:pStyle w:val="BodyText"/>
        <w:kinsoku w:val="0"/>
        <w:overflowPunct w:val="0"/>
        <w:spacing w:before="93"/>
        <w:ind w:left="1175"/>
        <w:rPr>
          <w:w w:val="105"/>
          <w:sz w:val="31"/>
          <w:szCs w:val="31"/>
        </w:rPr>
      </w:pPr>
      <w:r w:rsidRPr="00765B67">
        <w:rPr>
          <w:w w:val="105"/>
          <w:sz w:val="31"/>
          <w:szCs w:val="31"/>
        </w:rPr>
        <w:t xml:space="preserve">                     </w:t>
      </w:r>
    </w:p>
    <w:p w14:paraId="2FBC064C" w14:textId="77777777" w:rsidR="00765B67" w:rsidRDefault="00765B67" w:rsidP="00765B67">
      <w:pPr>
        <w:pStyle w:val="BodyText"/>
        <w:kinsoku w:val="0"/>
        <w:overflowPunct w:val="0"/>
        <w:spacing w:before="93"/>
        <w:ind w:left="1175"/>
        <w:rPr>
          <w:w w:val="105"/>
          <w:sz w:val="31"/>
          <w:szCs w:val="31"/>
        </w:rPr>
      </w:pPr>
    </w:p>
    <w:p w14:paraId="5B4A539F" w14:textId="77777777" w:rsidR="00765B67" w:rsidRDefault="00765B67" w:rsidP="00765B67">
      <w:pPr>
        <w:pStyle w:val="BodyText"/>
        <w:kinsoku w:val="0"/>
        <w:overflowPunct w:val="0"/>
        <w:spacing w:before="93"/>
        <w:ind w:left="1175"/>
        <w:rPr>
          <w:w w:val="105"/>
          <w:sz w:val="31"/>
          <w:szCs w:val="31"/>
        </w:rPr>
      </w:pPr>
    </w:p>
    <w:p w14:paraId="4D76D593" w14:textId="77777777" w:rsidR="00765B67" w:rsidRDefault="00765B67" w:rsidP="00765B67">
      <w:pPr>
        <w:pStyle w:val="BodyText"/>
        <w:kinsoku w:val="0"/>
        <w:overflowPunct w:val="0"/>
        <w:spacing w:before="93"/>
        <w:ind w:left="1175"/>
        <w:rPr>
          <w:w w:val="105"/>
          <w:sz w:val="31"/>
          <w:szCs w:val="31"/>
        </w:rPr>
      </w:pPr>
      <w:r w:rsidRPr="00765B67">
        <w:rPr>
          <w:w w:val="105"/>
          <w:sz w:val="31"/>
          <w:szCs w:val="31"/>
        </w:rPr>
        <w:t xml:space="preserve">               </w:t>
      </w:r>
      <w:r>
        <w:rPr>
          <w:w w:val="105"/>
          <w:sz w:val="31"/>
          <w:szCs w:val="31"/>
          <w:u w:val="single"/>
        </w:rPr>
        <w:t>AUTHORIZATION FOR RELEASE OF MEDICAL RECORDS</w:t>
      </w:r>
    </w:p>
    <w:p w14:paraId="62EC47EF" w14:textId="77777777" w:rsidR="00765B67" w:rsidRDefault="00765B67" w:rsidP="00765B67">
      <w:pPr>
        <w:pStyle w:val="BodyText"/>
        <w:kinsoku w:val="0"/>
        <w:overflowPunct w:val="0"/>
        <w:rPr>
          <w:sz w:val="20"/>
          <w:szCs w:val="20"/>
        </w:rPr>
      </w:pPr>
    </w:p>
    <w:p w14:paraId="1D908C5E" w14:textId="77777777" w:rsidR="00765B67" w:rsidRDefault="00765B67" w:rsidP="00765B67">
      <w:pPr>
        <w:pStyle w:val="BodyText"/>
        <w:kinsoku w:val="0"/>
        <w:overflowPunct w:val="0"/>
        <w:rPr>
          <w:sz w:val="26"/>
          <w:szCs w:val="26"/>
        </w:rPr>
      </w:pPr>
    </w:p>
    <w:p w14:paraId="4D65C53E" w14:textId="77777777" w:rsidR="00765B67" w:rsidRDefault="00765B67" w:rsidP="00765B67">
      <w:pPr>
        <w:pStyle w:val="Heading1"/>
        <w:kinsoku w:val="0"/>
        <w:overflowPunct w:val="0"/>
        <w:spacing w:before="88"/>
        <w:ind w:left="131"/>
      </w:pPr>
      <w:r>
        <w:rPr>
          <w:spacing w:val="-3"/>
        </w:rPr>
        <w:t xml:space="preserve">This </w:t>
      </w:r>
      <w:r>
        <w:t>will authorize you to disclose to Indiana University Human Resources Worker’s Compensation Services or it’s representatives, information you may have regarding my condition while under</w:t>
      </w:r>
      <w:r>
        <w:rPr>
          <w:spacing w:val="-3"/>
        </w:rPr>
        <w:t xml:space="preserve"> your</w:t>
      </w:r>
      <w:r>
        <w:t xml:space="preserve"> </w:t>
      </w:r>
      <w:r>
        <w:rPr>
          <w:spacing w:val="-4"/>
        </w:rPr>
        <w:t xml:space="preserve">observation </w:t>
      </w:r>
      <w:r>
        <w:t>or</w:t>
      </w:r>
      <w:r>
        <w:rPr>
          <w:spacing w:val="67"/>
        </w:rPr>
        <w:t xml:space="preserve"> </w:t>
      </w:r>
      <w:r>
        <w:t xml:space="preserve">treatment at any time, including </w:t>
      </w:r>
      <w:r>
        <w:rPr>
          <w:spacing w:val="-3"/>
        </w:rPr>
        <w:t xml:space="preserve">medical </w:t>
      </w:r>
      <w:r>
        <w:t>history and</w:t>
      </w:r>
      <w:r>
        <w:rPr>
          <w:spacing w:val="-4"/>
        </w:rPr>
        <w:t xml:space="preserve"> findings</w:t>
      </w:r>
      <w:r>
        <w:t xml:space="preserve">, consultation, </w:t>
      </w:r>
      <w:r>
        <w:rPr>
          <w:spacing w:val="-3"/>
        </w:rPr>
        <w:t xml:space="preserve">prescriptions, </w:t>
      </w:r>
      <w:r>
        <w:t xml:space="preserve">treatment, x-ray, special consultation </w:t>
      </w:r>
      <w:r>
        <w:rPr>
          <w:spacing w:val="4"/>
        </w:rPr>
        <w:t xml:space="preserve">reports, </w:t>
      </w:r>
      <w:r>
        <w:t xml:space="preserve">diagnosis and prognosis, and copies of all </w:t>
      </w:r>
      <w:r>
        <w:rPr>
          <w:spacing w:val="-3"/>
        </w:rPr>
        <w:t xml:space="preserve">hospital </w:t>
      </w:r>
      <w:r>
        <w:t>and medical</w:t>
      </w:r>
      <w:r>
        <w:rPr>
          <w:spacing w:val="50"/>
        </w:rPr>
        <w:t xml:space="preserve"> </w:t>
      </w:r>
      <w:r>
        <w:t>records.</w:t>
      </w:r>
    </w:p>
    <w:p w14:paraId="544CC638" w14:textId="77777777" w:rsidR="00765B67" w:rsidRDefault="00765B67" w:rsidP="00765B67">
      <w:pPr>
        <w:pStyle w:val="BodyText"/>
        <w:kinsoku w:val="0"/>
        <w:overflowPunct w:val="0"/>
        <w:spacing w:before="8"/>
        <w:rPr>
          <w:sz w:val="32"/>
          <w:szCs w:val="32"/>
        </w:rPr>
      </w:pPr>
    </w:p>
    <w:p w14:paraId="205D455C" w14:textId="77777777" w:rsidR="00765B67" w:rsidRDefault="00765B67" w:rsidP="00765B67">
      <w:pPr>
        <w:pStyle w:val="BodyText"/>
        <w:kinsoku w:val="0"/>
        <w:overflowPunct w:val="0"/>
        <w:spacing w:line="237" w:lineRule="auto"/>
        <w:ind w:left="121" w:right="324" w:firstLine="10"/>
        <w:rPr>
          <w:sz w:val="27"/>
          <w:szCs w:val="27"/>
        </w:rPr>
      </w:pPr>
      <w:r>
        <w:rPr>
          <w:sz w:val="27"/>
          <w:szCs w:val="27"/>
        </w:rPr>
        <w:t>A copy of this Authorization shall be considered as effective and valid as the original.</w:t>
      </w:r>
    </w:p>
    <w:p w14:paraId="353AAD4B" w14:textId="77777777" w:rsidR="00765B67" w:rsidRDefault="00765B67" w:rsidP="00765B67">
      <w:pPr>
        <w:pStyle w:val="BodyText"/>
        <w:kinsoku w:val="0"/>
        <w:overflowPunct w:val="0"/>
        <w:rPr>
          <w:sz w:val="30"/>
          <w:szCs w:val="30"/>
        </w:rPr>
      </w:pPr>
    </w:p>
    <w:p w14:paraId="356A14A6" w14:textId="77777777" w:rsidR="00765B67" w:rsidRDefault="00765B67" w:rsidP="00765B67">
      <w:pPr>
        <w:pStyle w:val="BodyText"/>
        <w:kinsoku w:val="0"/>
        <w:overflowPunct w:val="0"/>
        <w:rPr>
          <w:sz w:val="41"/>
          <w:szCs w:val="41"/>
        </w:rPr>
      </w:pPr>
    </w:p>
    <w:p w14:paraId="41A6F60D" w14:textId="77777777" w:rsidR="00765B67" w:rsidRDefault="00765B67" w:rsidP="00765B67">
      <w:pPr>
        <w:pStyle w:val="BodyText"/>
        <w:kinsoku w:val="0"/>
        <w:overflowPunct w:val="0"/>
        <w:ind w:left="121"/>
        <w:rPr>
          <w:w w:val="110"/>
        </w:rPr>
      </w:pPr>
      <w:r>
        <w:rPr>
          <w:w w:val="110"/>
          <w:u w:val="single"/>
        </w:rPr>
        <w:t>GINA Notification to Health Care Providers</w:t>
      </w:r>
      <w:r>
        <w:rPr>
          <w:w w:val="110"/>
        </w:rPr>
        <w:t>:</w:t>
      </w:r>
    </w:p>
    <w:p w14:paraId="3D3A3115" w14:textId="77777777" w:rsidR="00765B67" w:rsidRDefault="00765B67" w:rsidP="00765B67">
      <w:pPr>
        <w:pStyle w:val="BodyText"/>
        <w:kinsoku w:val="0"/>
        <w:overflowPunct w:val="0"/>
        <w:spacing w:before="28" w:line="252" w:lineRule="auto"/>
        <w:ind w:left="111" w:right="324"/>
        <w:rPr>
          <w:w w:val="105"/>
        </w:rPr>
      </w:pPr>
      <w:r>
        <w:rPr>
          <w:w w:val="105"/>
        </w:rPr>
        <w:t xml:space="preserve">The Genetic Information Nondiscrimination </w:t>
      </w:r>
      <w:r>
        <w:rPr>
          <w:spacing w:val="4"/>
          <w:w w:val="105"/>
        </w:rPr>
        <w:t xml:space="preserve">Act </w:t>
      </w:r>
      <w:r>
        <w:rPr>
          <w:w w:val="105"/>
        </w:rPr>
        <w:t>of 2008 (GINA)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prohibits employers and other entities covered </w:t>
      </w:r>
      <w:r>
        <w:rPr>
          <w:spacing w:val="-4"/>
          <w:w w:val="105"/>
        </w:rPr>
        <w:t xml:space="preserve">by </w:t>
      </w:r>
      <w:r>
        <w:rPr>
          <w:w w:val="105"/>
        </w:rPr>
        <w:t xml:space="preserve">GINA Title II </w:t>
      </w:r>
      <w:r>
        <w:rPr>
          <w:w w:val="105"/>
          <w:sz w:val="20"/>
          <w:szCs w:val="20"/>
        </w:rPr>
        <w:t xml:space="preserve">from </w:t>
      </w:r>
      <w:r>
        <w:rPr>
          <w:w w:val="105"/>
        </w:rPr>
        <w:t xml:space="preserve">requesting or requiring </w:t>
      </w:r>
      <w:proofErr w:type="gramStart"/>
      <w:r>
        <w:rPr>
          <w:w w:val="105"/>
        </w:rPr>
        <w:t>genetic  information</w:t>
      </w:r>
      <w:proofErr w:type="gramEnd"/>
      <w:r>
        <w:rPr>
          <w:w w:val="105"/>
        </w:rPr>
        <w:t xml:space="preserve"> of </w:t>
      </w:r>
      <w:proofErr w:type="gramStart"/>
      <w:r>
        <w:rPr>
          <w:w w:val="105"/>
        </w:rPr>
        <w:t>an  individual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or  family</w:t>
      </w:r>
      <w:proofErr w:type="gramEnd"/>
      <w:r>
        <w:rPr>
          <w:w w:val="105"/>
        </w:rPr>
        <w:t xml:space="preserve"> member of the individual, except as specifically allowed by this </w:t>
      </w:r>
      <w:r>
        <w:rPr>
          <w:spacing w:val="2"/>
          <w:w w:val="105"/>
        </w:rPr>
        <w:t xml:space="preserve">law. </w:t>
      </w:r>
      <w:r>
        <w:rPr>
          <w:w w:val="105"/>
        </w:rPr>
        <w:t xml:space="preserve">To comply with this </w:t>
      </w:r>
      <w:r>
        <w:rPr>
          <w:spacing w:val="-3"/>
          <w:w w:val="105"/>
          <w:sz w:val="19"/>
          <w:szCs w:val="19"/>
        </w:rPr>
        <w:t xml:space="preserve">law, </w:t>
      </w:r>
      <w:r>
        <w:rPr>
          <w:w w:val="105"/>
        </w:rPr>
        <w:t>we are asking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</w:p>
    <w:p w14:paraId="7C79BCBB" w14:textId="77777777" w:rsidR="00765B67" w:rsidRDefault="00765B67" w:rsidP="00765B67">
      <w:pPr>
        <w:pStyle w:val="BodyText"/>
        <w:kinsoku w:val="0"/>
        <w:overflowPunct w:val="0"/>
        <w:spacing w:line="252" w:lineRule="auto"/>
        <w:ind w:left="111" w:right="324"/>
        <w:rPr>
          <w:spacing w:val="-3"/>
          <w:w w:val="105"/>
        </w:rPr>
      </w:pPr>
      <w:r>
        <w:rPr>
          <w:w w:val="105"/>
        </w:rPr>
        <w:t xml:space="preserve">you not provide any genetic information when responding to this request for medical information. ‘Genetic information’ as defined by </w:t>
      </w:r>
      <w:r>
        <w:rPr>
          <w:spacing w:val="2"/>
          <w:w w:val="105"/>
        </w:rPr>
        <w:t xml:space="preserve">GINA, </w:t>
      </w:r>
      <w:r>
        <w:rPr>
          <w:w w:val="105"/>
        </w:rPr>
        <w:t xml:space="preserve">includes an individual’s family medical history, </w:t>
      </w:r>
      <w:r>
        <w:rPr>
          <w:w w:val="105"/>
          <w:sz w:val="20"/>
          <w:szCs w:val="20"/>
        </w:rPr>
        <w:t xml:space="preserve">the </w:t>
      </w:r>
      <w:r>
        <w:rPr>
          <w:w w:val="105"/>
        </w:rPr>
        <w:t xml:space="preserve">results of an individual’s or family member’s </w:t>
      </w:r>
      <w:r>
        <w:rPr>
          <w:spacing w:val="2"/>
          <w:w w:val="105"/>
        </w:rPr>
        <w:t xml:space="preserve">genetic </w:t>
      </w:r>
      <w:r>
        <w:rPr>
          <w:w w:val="105"/>
        </w:rPr>
        <w:t xml:space="preserve">tests, </w:t>
      </w:r>
      <w:r>
        <w:rPr>
          <w:w w:val="105"/>
          <w:sz w:val="20"/>
          <w:szCs w:val="20"/>
        </w:rPr>
        <w:t xml:space="preserve">the </w:t>
      </w:r>
      <w:r>
        <w:rPr>
          <w:w w:val="105"/>
        </w:rPr>
        <w:t>fact that an individual or an</w:t>
      </w:r>
      <w:r>
        <w:rPr>
          <w:spacing w:val="4"/>
          <w:w w:val="105"/>
        </w:rPr>
        <w:t xml:space="preserve"> individual’s</w:t>
      </w:r>
      <w:r>
        <w:rPr>
          <w:w w:val="105"/>
        </w:rPr>
        <w:t xml:space="preserve"> family member sought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or receive </w:t>
      </w:r>
      <w:r>
        <w:rPr>
          <w:spacing w:val="2"/>
          <w:w w:val="105"/>
        </w:rPr>
        <w:t xml:space="preserve">genetic </w:t>
      </w:r>
      <w:r>
        <w:rPr>
          <w:w w:val="105"/>
        </w:rPr>
        <w:t xml:space="preserve">services, </w:t>
      </w:r>
      <w:r>
        <w:rPr>
          <w:w w:val="105"/>
          <w:sz w:val="17"/>
          <w:szCs w:val="17"/>
        </w:rPr>
        <w:t xml:space="preserve">and </w:t>
      </w:r>
      <w:r>
        <w:rPr>
          <w:w w:val="105"/>
        </w:rPr>
        <w:t xml:space="preserve">genetic information </w:t>
      </w:r>
      <w:r>
        <w:rPr>
          <w:spacing w:val="-3"/>
          <w:w w:val="105"/>
        </w:rPr>
        <w:t xml:space="preserve">of </w:t>
      </w:r>
      <w:r>
        <w:rPr>
          <w:w w:val="105"/>
        </w:rPr>
        <w:t xml:space="preserve">a fetus carried by </w:t>
      </w:r>
      <w:r>
        <w:rPr>
          <w:w w:val="105"/>
          <w:sz w:val="17"/>
          <w:szCs w:val="17"/>
        </w:rPr>
        <w:t xml:space="preserve">an </w:t>
      </w:r>
      <w:r>
        <w:rPr>
          <w:w w:val="105"/>
        </w:rPr>
        <w:t xml:space="preserve">individual </w:t>
      </w:r>
      <w:r>
        <w:rPr>
          <w:spacing w:val="-5"/>
          <w:w w:val="105"/>
        </w:rPr>
        <w:t xml:space="preserve">or </w:t>
      </w:r>
      <w:r>
        <w:rPr>
          <w:w w:val="105"/>
        </w:rPr>
        <w:t xml:space="preserve">an individual’s family member or an embryo lawfully held by an individual or family member receiving assistive reproductive </w:t>
      </w:r>
      <w:r>
        <w:rPr>
          <w:spacing w:val="-3"/>
          <w:w w:val="105"/>
        </w:rPr>
        <w:t>services.</w:t>
      </w:r>
    </w:p>
    <w:p w14:paraId="5C17D953" w14:textId="77777777" w:rsidR="00765B67" w:rsidRDefault="00765B67" w:rsidP="00765B67">
      <w:pPr>
        <w:pStyle w:val="BodyText"/>
        <w:kinsoku w:val="0"/>
        <w:overflowPunct w:val="0"/>
        <w:rPr>
          <w:sz w:val="20"/>
          <w:szCs w:val="20"/>
        </w:rPr>
      </w:pPr>
    </w:p>
    <w:p w14:paraId="19F93D7D" w14:textId="77777777" w:rsidR="00765B67" w:rsidRDefault="00765B67" w:rsidP="00765B67">
      <w:pPr>
        <w:pStyle w:val="BodyText"/>
        <w:kinsoku w:val="0"/>
        <w:overflowPunct w:val="0"/>
        <w:rPr>
          <w:sz w:val="20"/>
          <w:szCs w:val="20"/>
        </w:rPr>
      </w:pPr>
    </w:p>
    <w:p w14:paraId="09B8B350" w14:textId="77777777" w:rsidR="00765B67" w:rsidRDefault="00765B67" w:rsidP="00765B67">
      <w:pPr>
        <w:pStyle w:val="BodyText"/>
        <w:kinsoku w:val="0"/>
        <w:overflowPunct w:val="0"/>
      </w:pPr>
    </w:p>
    <w:p w14:paraId="0DC3C1CF" w14:textId="77777777" w:rsidR="00765B67" w:rsidRPr="006215F6" w:rsidRDefault="00765B67" w:rsidP="00765B67">
      <w:pPr>
        <w:pStyle w:val="Heading2"/>
        <w:tabs>
          <w:tab w:val="left" w:pos="8875"/>
        </w:tabs>
        <w:kinsoku w:val="0"/>
        <w:overflowPunct w:val="0"/>
        <w:spacing w:before="1"/>
        <w:rPr>
          <w:rFonts w:ascii="BentonSans Book" w:hAnsi="BentonSans Book"/>
          <w:w w:val="115"/>
        </w:rPr>
      </w:pPr>
      <w:r w:rsidRPr="006215F6">
        <w:rPr>
          <w:rFonts w:ascii="BentonSans Book" w:hAnsi="BentonSans Book"/>
          <w:w w:val="115"/>
        </w:rPr>
        <w:t>Signature</w:t>
      </w:r>
      <w:r w:rsidRPr="006215F6">
        <w:rPr>
          <w:rFonts w:ascii="BentonSans Book" w:hAnsi="BentonSans Book"/>
          <w:w w:val="115"/>
          <w:u w:val="single"/>
        </w:rPr>
        <w:t xml:space="preserve"> </w:t>
      </w:r>
      <w:r w:rsidRPr="006215F6">
        <w:rPr>
          <w:rFonts w:ascii="BentonSans Book" w:hAnsi="BentonSans Book"/>
          <w:u w:val="single"/>
        </w:rPr>
        <w:tab/>
      </w:r>
    </w:p>
    <w:p w14:paraId="29EEC917" w14:textId="77777777" w:rsidR="00765B67" w:rsidRDefault="00765B67" w:rsidP="00765B67">
      <w:pPr>
        <w:pStyle w:val="BodyText"/>
        <w:kinsoku w:val="0"/>
        <w:overflowPunct w:val="0"/>
        <w:rPr>
          <w:sz w:val="24"/>
          <w:szCs w:val="24"/>
        </w:rPr>
      </w:pPr>
    </w:p>
    <w:p w14:paraId="48A5353F" w14:textId="77777777" w:rsidR="00765B67" w:rsidRDefault="00765B67" w:rsidP="00765B67">
      <w:pPr>
        <w:pStyle w:val="BodyText"/>
        <w:tabs>
          <w:tab w:val="left" w:pos="8877"/>
        </w:tabs>
        <w:kinsoku w:val="0"/>
        <w:overflowPunct w:val="0"/>
        <w:spacing w:before="97"/>
        <w:ind w:left="4116"/>
        <w:rPr>
          <w:w w:val="105"/>
          <w:sz w:val="20"/>
          <w:szCs w:val="20"/>
        </w:rPr>
      </w:pPr>
      <w:r>
        <w:rPr>
          <w:spacing w:val="2"/>
          <w:w w:val="105"/>
          <w:sz w:val="20"/>
          <w:szCs w:val="20"/>
        </w:rPr>
        <w:t>Address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4F88D14" w14:textId="77777777" w:rsidR="00765B67" w:rsidRDefault="00765B67" w:rsidP="00765B67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4E48EDEA" w14:textId="77777777" w:rsidR="00765B67" w:rsidRDefault="00765B67" w:rsidP="00765B67">
      <w:pPr>
        <w:pStyle w:val="BodyText"/>
        <w:tabs>
          <w:tab w:val="left" w:pos="6784"/>
          <w:tab w:val="left" w:pos="7676"/>
          <w:tab w:val="left" w:pos="8877"/>
        </w:tabs>
        <w:kinsoku w:val="0"/>
        <w:overflowPunct w:val="0"/>
        <w:spacing w:before="97"/>
        <w:ind w:left="4509"/>
        <w:rPr>
          <w:w w:val="105"/>
          <w:sz w:val="20"/>
          <w:szCs w:val="20"/>
        </w:rPr>
      </w:pPr>
      <w:r>
        <w:rPr>
          <w:w w:val="105"/>
          <w:position w:val="-3"/>
          <w:sz w:val="20"/>
          <w:szCs w:val="20"/>
        </w:rPr>
        <w:t>City</w:t>
      </w:r>
      <w:r>
        <w:rPr>
          <w:w w:val="105"/>
          <w:position w:val="-3"/>
          <w:sz w:val="20"/>
          <w:szCs w:val="20"/>
          <w:u w:val="single"/>
        </w:rPr>
        <w:t xml:space="preserve"> </w:t>
      </w:r>
      <w:r>
        <w:rPr>
          <w:w w:val="105"/>
          <w:position w:val="-3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State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Zip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EDC05F1" w14:textId="77777777" w:rsidR="00765B67" w:rsidRDefault="00765B67" w:rsidP="00765B67">
      <w:pPr>
        <w:pStyle w:val="BodyText"/>
        <w:kinsoku w:val="0"/>
        <w:overflowPunct w:val="0"/>
        <w:spacing w:before="7"/>
        <w:rPr>
          <w:sz w:val="28"/>
          <w:szCs w:val="28"/>
        </w:rPr>
      </w:pPr>
    </w:p>
    <w:p w14:paraId="39DCE9E2" w14:textId="77777777" w:rsidR="00765B67" w:rsidRDefault="00765B67" w:rsidP="00765B67">
      <w:pPr>
        <w:pStyle w:val="BodyText"/>
        <w:tabs>
          <w:tab w:val="left" w:pos="8885"/>
        </w:tabs>
        <w:kinsoku w:val="0"/>
        <w:overflowPunct w:val="0"/>
        <w:spacing w:before="97"/>
        <w:ind w:left="5924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DOB_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B055C30" w14:textId="77777777" w:rsidR="00765B67" w:rsidRDefault="00765B67" w:rsidP="00765B67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47AE9C84" w14:textId="77777777" w:rsidR="00765B67" w:rsidRDefault="00765B67" w:rsidP="00765B67">
      <w:pPr>
        <w:pStyle w:val="BodyText"/>
        <w:tabs>
          <w:tab w:val="left" w:pos="8864"/>
        </w:tabs>
        <w:kinsoku w:val="0"/>
        <w:overflowPunct w:val="0"/>
        <w:spacing w:before="97"/>
        <w:ind w:left="5953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Date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0B75031" w14:textId="77777777" w:rsidR="00765B67" w:rsidRDefault="00765B67">
      <w:pPr>
        <w:tabs>
          <w:tab w:val="left" w:pos="14044"/>
        </w:tabs>
        <w:spacing w:before="103"/>
        <w:ind w:left="107"/>
        <w:rPr>
          <w:sz w:val="12"/>
        </w:rPr>
      </w:pPr>
    </w:p>
    <w:sectPr w:rsidR="00765B67">
      <w:type w:val="continuous"/>
      <w:pgSz w:w="15840" w:h="12240" w:orient="landscape"/>
      <w:pgMar w:top="360" w:right="4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Cond Regular">
    <w:panose1 w:val="02000606040000020004"/>
    <w:charset w:val="4D"/>
    <w:family w:val="auto"/>
    <w:notTrueType/>
    <w:pitch w:val="variable"/>
    <w:sig w:usb0="00000087" w:usb1="00000000" w:usb2="00000000" w:usb3="00000000" w:csb0="00000093" w:csb1="00000000"/>
  </w:font>
  <w:font w:name="BentonSansCond Black">
    <w:panose1 w:val="02000606050000020004"/>
    <w:charset w:val="4D"/>
    <w:family w:val="auto"/>
    <w:notTrueType/>
    <w:pitch w:val="variable"/>
    <w:sig w:usb0="00000087" w:usb1="00000000" w:usb2="00000000" w:usb3="00000000" w:csb0="00000093" w:csb1="00000000"/>
  </w:font>
  <w:font w:name="BentonSans Book">
    <w:panose1 w:val="02000503000000020004"/>
    <w:charset w:val="00"/>
    <w:family w:val="auto"/>
    <w:notTrueType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EA"/>
    <w:rsid w:val="00186F11"/>
    <w:rsid w:val="006215F6"/>
    <w:rsid w:val="00765B67"/>
    <w:rsid w:val="00766A8A"/>
    <w:rsid w:val="008079EA"/>
    <w:rsid w:val="00973361"/>
    <w:rsid w:val="00CE21A0"/>
    <w:rsid w:val="00E7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25BD"/>
  <w15:docId w15:val="{E080EE2C-8F77-4EF1-9BE6-5F6D6509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ntonSans Regular" w:eastAsia="BentonSans Regular" w:hAnsi="BentonSans Regular" w:cs="BentonSans Regular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65B67"/>
    <w:pPr>
      <w:adjustRightInd w:val="0"/>
      <w:ind w:left="121" w:right="324"/>
      <w:outlineLvl w:val="0"/>
    </w:pPr>
    <w:rPr>
      <w:rFonts w:ascii="Times New Roman" w:eastAsiaTheme="minorEastAsia" w:hAnsi="Times New Roman" w:cs="Times New Roman"/>
      <w:sz w:val="27"/>
      <w:szCs w:val="27"/>
      <w:lang w:bidi="ar-SA"/>
    </w:rPr>
  </w:style>
  <w:style w:type="paragraph" w:styleId="Heading2">
    <w:name w:val="heading 2"/>
    <w:basedOn w:val="Normal"/>
    <w:next w:val="Normal"/>
    <w:link w:val="Heading2Char"/>
    <w:uiPriority w:val="1"/>
    <w:qFormat/>
    <w:rsid w:val="00765B67"/>
    <w:pPr>
      <w:adjustRightInd w:val="0"/>
      <w:spacing w:before="97"/>
      <w:ind w:left="3952"/>
      <w:outlineLvl w:val="1"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ind w:left="80"/>
    </w:pPr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1"/>
    <w:rsid w:val="00765B67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765B67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62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comp@iu.edu" TargetMode="External"/><Relationship Id="rId5" Type="http://schemas.openxmlformats.org/officeDocument/2006/relationships/hyperlink" Target="mailto:workcomp@i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University Occupational Injury/Illness Report</vt:lpstr>
    </vt:vector>
  </TitlesOfParts>
  <Company>Indiana University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University Occupational Injury/Illness Report</dc:title>
  <dc:creator>IU Human Resources</dc:creator>
  <cp:lastModifiedBy>Turner, Tracy Ann Zollinger</cp:lastModifiedBy>
  <cp:revision>2</cp:revision>
  <dcterms:created xsi:type="dcterms:W3CDTF">2025-07-10T19:05:00Z</dcterms:created>
  <dcterms:modified xsi:type="dcterms:W3CDTF">2025-07-10T19:05:00Z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2019-10-18T00:00:00Z</vt:filetime>
  </property>
</Properties>
</file>